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0152B" w14:textId="77777777" w:rsidR="00C63660" w:rsidRDefault="00C63660" w:rsidP="00C63660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2"/>
        <w:gridCol w:w="3123"/>
        <w:gridCol w:w="3123"/>
        <w:gridCol w:w="3123"/>
        <w:gridCol w:w="3123"/>
      </w:tblGrid>
      <w:tr w:rsidR="00C63660" w14:paraId="7D352AE5" w14:textId="77777777" w:rsidTr="00474DF8">
        <w:tc>
          <w:tcPr>
            <w:tcW w:w="3122" w:type="dxa"/>
          </w:tcPr>
          <w:p w14:paraId="1CF8B876" w14:textId="77777777" w:rsidR="00C63660" w:rsidRPr="00796AD7" w:rsidRDefault="00C63660" w:rsidP="0025683D">
            <w:pPr>
              <w:rPr>
                <w:rFonts w:ascii="Edwardian Script ITC" w:hAnsi="Edwardian Script ITC"/>
              </w:rPr>
            </w:pPr>
          </w:p>
          <w:p w14:paraId="0CC9564B" w14:textId="77777777" w:rsidR="00C63660" w:rsidRDefault="00C63660" w:rsidP="00C636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004367" w14:textId="77777777" w:rsidR="00286946" w:rsidRDefault="00286946" w:rsidP="00286946">
            <w:pPr>
              <w:jc w:val="center"/>
            </w:pPr>
          </w:p>
          <w:p w14:paraId="5C269D2F" w14:textId="77777777" w:rsidR="00286946" w:rsidRDefault="00286946" w:rsidP="00286946">
            <w:pPr>
              <w:jc w:val="center"/>
            </w:pPr>
          </w:p>
          <w:p w14:paraId="5068FAF3" w14:textId="77777777" w:rsidR="00286946" w:rsidRPr="005B1B26" w:rsidRDefault="00286946" w:rsidP="00286946">
            <w:pPr>
              <w:jc w:val="center"/>
              <w:rPr>
                <w:b/>
              </w:rPr>
            </w:pPr>
            <w:r w:rsidRPr="005B1B26">
              <w:rPr>
                <w:b/>
              </w:rPr>
              <w:t>IES Tierra de Alvargonzález</w:t>
            </w:r>
          </w:p>
          <w:p w14:paraId="6670252D" w14:textId="77777777" w:rsidR="00286946" w:rsidRDefault="00286946" w:rsidP="00286946">
            <w:pPr>
              <w:jc w:val="center"/>
            </w:pPr>
            <w:r>
              <w:t>Claustro profesores</w:t>
            </w:r>
          </w:p>
          <w:p w14:paraId="774F1493" w14:textId="77777777" w:rsidR="00286946" w:rsidRDefault="00286946" w:rsidP="00286946">
            <w:pPr>
              <w:jc w:val="center"/>
            </w:pPr>
            <w:r>
              <w:t>(2020-2021)</w:t>
            </w:r>
          </w:p>
          <w:p w14:paraId="2FD53474" w14:textId="77777777" w:rsidR="00286946" w:rsidRDefault="00286946" w:rsidP="00286946">
            <w:pPr>
              <w:rPr>
                <w:rFonts w:ascii="Viner Hand ITC" w:hAnsi="Viner Hand ITC"/>
              </w:rPr>
            </w:pPr>
          </w:p>
          <w:p w14:paraId="214A1318" w14:textId="77777777" w:rsidR="00286946" w:rsidRDefault="00286946" w:rsidP="00286946">
            <w:pPr>
              <w:rPr>
                <w:rFonts w:ascii="Viner Hand ITC" w:hAnsi="Viner Hand ITC"/>
              </w:rPr>
            </w:pPr>
          </w:p>
          <w:p w14:paraId="31CB481A" w14:textId="77777777" w:rsidR="00286946" w:rsidRDefault="00286946" w:rsidP="00286946">
            <w:pPr>
              <w:rPr>
                <w:rFonts w:ascii="Viner Hand ITC" w:hAnsi="Viner Hand ITC"/>
              </w:rPr>
            </w:pPr>
          </w:p>
          <w:p w14:paraId="5E99D2C1" w14:textId="77777777" w:rsidR="00286946" w:rsidRDefault="00286946" w:rsidP="00286946">
            <w:pPr>
              <w:rPr>
                <w:rFonts w:ascii="Viner Hand ITC" w:hAnsi="Viner Hand ITC"/>
              </w:rPr>
            </w:pPr>
          </w:p>
          <w:p w14:paraId="4E3710A0" w14:textId="77777777" w:rsidR="00286946" w:rsidRPr="004E5D59" w:rsidRDefault="00286946" w:rsidP="00286946">
            <w:pPr>
              <w:rPr>
                <w:rFonts w:ascii="Viner Hand ITC" w:hAnsi="Viner Hand ITC"/>
              </w:rPr>
            </w:pPr>
          </w:p>
          <w:p w14:paraId="3185B426" w14:textId="77777777" w:rsidR="00286946" w:rsidRDefault="00286946" w:rsidP="00286946">
            <w:pPr>
              <w:jc w:val="center"/>
            </w:pPr>
          </w:p>
          <w:p w14:paraId="715CF077" w14:textId="77777777" w:rsidR="00286946" w:rsidRDefault="00286946" w:rsidP="00286946">
            <w:pPr>
              <w:jc w:val="center"/>
            </w:pPr>
            <w:r w:rsidRPr="00C63660">
              <w:rPr>
                <w:noProof/>
                <w:lang w:eastAsia="es-ES"/>
              </w:rPr>
              <w:drawing>
                <wp:inline distT="0" distB="0" distL="0" distR="0" wp14:anchorId="6468EE94" wp14:editId="2895804E">
                  <wp:extent cx="1720850" cy="1143000"/>
                  <wp:effectExtent l="19050" t="0" r="0" b="0"/>
                  <wp:docPr id="13" name="Imagen 4" descr="C:\Users\profesor\Desktop\IMG-20210507-WA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rofesor\Desktop\IMG-20210507-WA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9816" cy="11423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81FD32" w14:textId="77777777" w:rsidR="00286946" w:rsidRDefault="00286946" w:rsidP="00286946">
            <w:pPr>
              <w:jc w:val="center"/>
            </w:pPr>
          </w:p>
          <w:p w14:paraId="36DB134C" w14:textId="77777777" w:rsidR="00286946" w:rsidRDefault="00286946" w:rsidP="0028694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D8023ED" w14:textId="77777777" w:rsidR="005B1B26" w:rsidRDefault="005B1B26" w:rsidP="0028694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7EF025C" w14:textId="77777777" w:rsidR="005B1B26" w:rsidRDefault="005B1B26" w:rsidP="0028694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73A2CEE" w14:textId="77777777" w:rsidR="005B1B26" w:rsidRDefault="005B1B26" w:rsidP="0028694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DDA986E" w14:textId="77777777" w:rsidR="005B1B26" w:rsidRDefault="005B1B26" w:rsidP="0028694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6167214" w14:textId="77777777" w:rsidR="005B1B26" w:rsidRDefault="005B1B26" w:rsidP="0028694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62332FE" w14:textId="77777777" w:rsidR="00286946" w:rsidRPr="00C63660" w:rsidRDefault="00286946" w:rsidP="002869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nterina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E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n la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>ierra</w:t>
            </w:r>
          </w:p>
          <w:p w14:paraId="3F683049" w14:textId="77777777" w:rsidR="00286946" w:rsidRPr="00C63660" w:rsidRDefault="00286946" w:rsidP="002869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Tierra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a caballo entre Burgos y Soria</w:t>
            </w:r>
          </w:p>
          <w:p w14:paraId="1B113DA8" w14:textId="77777777" w:rsidR="00286946" w:rsidRPr="00C63660" w:rsidRDefault="00286946" w:rsidP="002869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De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Salamanca destierra”</w:t>
            </w:r>
          </w:p>
          <w:p w14:paraId="7F772766" w14:textId="77777777" w:rsidR="00286946" w:rsidRPr="00C63660" w:rsidRDefault="00286946" w:rsidP="002869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-cuenta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Alvar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en su historia. </w:t>
            </w:r>
          </w:p>
          <w:p w14:paraId="192F7E4D" w14:textId="77777777" w:rsidR="00286946" w:rsidRDefault="00286946" w:rsidP="002869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Y en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González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traza su trayectoria…</w:t>
            </w:r>
          </w:p>
          <w:p w14:paraId="4E0D0865" w14:textId="77777777" w:rsidR="00C63660" w:rsidRDefault="00C63660" w:rsidP="00C636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07DBE9" w14:textId="77777777" w:rsidR="00C63660" w:rsidRDefault="00C63660" w:rsidP="00C636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8C75F3" w14:textId="77777777" w:rsidR="00C63660" w:rsidRDefault="00C63660" w:rsidP="00C636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95D23B" w14:textId="77777777" w:rsidR="00654FAF" w:rsidRDefault="00654FAF" w:rsidP="00C636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AAEEB17" w14:textId="77777777" w:rsidR="00654FAF" w:rsidRDefault="00654FAF" w:rsidP="00C636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37D9A09" w14:textId="77777777" w:rsidR="00654FAF" w:rsidRDefault="00654FAF" w:rsidP="00C636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48B2C73" w14:textId="77777777" w:rsidR="00654FAF" w:rsidRDefault="00654FAF" w:rsidP="00C636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A35282B" w14:textId="77777777" w:rsidR="00654FAF" w:rsidRDefault="00654FAF" w:rsidP="00C636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52E524" w14:textId="77777777" w:rsidR="00654FAF" w:rsidRDefault="00654FAF" w:rsidP="00C636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B2D8905" w14:textId="77777777" w:rsidR="00654FAF" w:rsidRDefault="00654FAF" w:rsidP="00654F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CEE50DF" w14:textId="77777777" w:rsidR="00654FAF" w:rsidRDefault="00654FAF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A13C80" w14:textId="77777777" w:rsidR="00654FAF" w:rsidRDefault="00654FAF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D9ACAE7" w14:textId="77777777" w:rsidR="00C63660" w:rsidRPr="00286946" w:rsidRDefault="00C63660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Al frente, el arte de María José</w:t>
            </w:r>
            <w:r w:rsidR="0028694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</w:p>
          <w:p w14:paraId="5666AF92" w14:textId="77777777" w:rsidR="00C63660" w:rsidRPr="00286946" w:rsidRDefault="00286946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C63660" w:rsidRPr="00286946">
              <w:rPr>
                <w:rFonts w:ascii="Times New Roman" w:hAnsi="Times New Roman" w:cs="Times New Roman"/>
                <w:sz w:val="18"/>
                <w:szCs w:val="18"/>
              </w:rPr>
              <w:t>el alma ya se encarga don José</w:t>
            </w:r>
          </w:p>
          <w:p w14:paraId="3C6A61F6" w14:textId="77777777" w:rsidR="00C63660" w:rsidRPr="00286946" w:rsidRDefault="00C63660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Paco debate entre parte y deporte</w:t>
            </w:r>
            <w:r w:rsidR="002869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583CDFC0" w14:textId="77777777" w:rsidR="00C63660" w:rsidRPr="00286946" w:rsidRDefault="00C63660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Ligeia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entre ecuaciones y anotaciones.</w:t>
            </w:r>
          </w:p>
          <w:p w14:paraId="3260AA3C" w14:textId="77777777" w:rsidR="00C63660" w:rsidRPr="00286946" w:rsidRDefault="00C63660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16F7F56" w14:textId="77777777" w:rsidR="00C63660" w:rsidRPr="00286946" w:rsidRDefault="00C63660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El tema Tic es de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Alvarete</w:t>
            </w:r>
            <w:proofErr w:type="spellEnd"/>
            <w:r w:rsidR="00286946" w:rsidRPr="002869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6D74E147" w14:textId="77777777" w:rsidR="00C63660" w:rsidRPr="00286946" w:rsidRDefault="00C63660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Marina modula la melodía</w:t>
            </w:r>
            <w:r w:rsidR="00286946" w:rsidRPr="0028694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14:paraId="37F3553B" w14:textId="77777777" w:rsidR="00C63660" w:rsidRPr="00286946" w:rsidRDefault="00C63660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Noemí explica a Lope de Vega</w:t>
            </w:r>
            <w:r w:rsidR="0028694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D199CC4" w14:textId="77777777" w:rsidR="00286946" w:rsidRDefault="00C63660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Las plantas</w:t>
            </w:r>
            <w:r w:rsidR="00286946" w:rsidRPr="0028694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Patricia y el charro de </w:t>
            </w:r>
          </w:p>
          <w:p w14:paraId="2A9FC6FF" w14:textId="77777777" w:rsidR="00C63660" w:rsidRPr="00286946" w:rsidRDefault="00286946" w:rsidP="002869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C63660" w:rsidRPr="00286946">
              <w:rPr>
                <w:rFonts w:ascii="Times New Roman" w:hAnsi="Times New Roman" w:cs="Times New Roman"/>
                <w:sz w:val="18"/>
                <w:szCs w:val="18"/>
              </w:rPr>
              <w:t>iología.</w:t>
            </w:r>
          </w:p>
          <w:p w14:paraId="4EA1FC87" w14:textId="77777777" w:rsidR="00C63660" w:rsidRPr="00286946" w:rsidRDefault="00C63660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61A35B" w14:textId="77777777" w:rsidR="00C63660" w:rsidRPr="00286946" w:rsidRDefault="00C63660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Belén orienta a los desorientados</w:t>
            </w:r>
          </w:p>
          <w:p w14:paraId="37C4AB82" w14:textId="77777777" w:rsidR="00C63660" w:rsidRPr="00286946" w:rsidRDefault="00286946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C63660"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través del cine y la psicología</w:t>
            </w:r>
          </w:p>
          <w:p w14:paraId="0EF45EB7" w14:textId="77777777" w:rsidR="00286946" w:rsidRDefault="00C63660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La mañana empieza con Nino y su </w:t>
            </w:r>
          </w:p>
          <w:p w14:paraId="4FE246B4" w14:textId="77777777" w:rsidR="00C63660" w:rsidRPr="00286946" w:rsidRDefault="001A36F3" w:rsidP="002869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C63660" w:rsidRPr="00286946">
              <w:rPr>
                <w:rFonts w:ascii="Times New Roman" w:hAnsi="Times New Roman" w:cs="Times New Roman"/>
                <w:sz w:val="18"/>
                <w:szCs w:val="18"/>
              </w:rPr>
              <w:t>hascarrillo</w:t>
            </w:r>
          </w:p>
          <w:p w14:paraId="36BF5862" w14:textId="77777777" w:rsidR="00C63660" w:rsidRPr="00286946" w:rsidRDefault="00C63660" w:rsidP="002869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Termina con nuestro amigo de</w:t>
            </w:r>
            <w:r w:rsidR="00286946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astrillo.</w:t>
            </w:r>
          </w:p>
          <w:p w14:paraId="65AE7E24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2A2369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Marian diseña en su paraíso</w:t>
            </w:r>
          </w:p>
          <w:p w14:paraId="559D6868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¡A su estética no hay quien se resista!</w:t>
            </w:r>
          </w:p>
          <w:p w14:paraId="12BB41F7" w14:textId="77777777" w:rsid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El marqués de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Carabás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filosofa</w:t>
            </w:r>
            <w:r w:rsidR="0028694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34DE4E96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la sonrisa de Beatriz conquista. </w:t>
            </w:r>
          </w:p>
          <w:p w14:paraId="4F79B0A0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79C5B1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César lleva el control Contable</w:t>
            </w:r>
            <w:r w:rsidR="002869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7CA1C96D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Gonzalo recuerda el pasado</w:t>
            </w:r>
            <w:r w:rsidR="00286946"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  <w:p w14:paraId="65B9484A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Ambos en una simbiosis tal </w:t>
            </w:r>
          </w:p>
          <w:p w14:paraId="10173C17" w14:textId="77777777" w:rsidR="00C63660" w:rsidRPr="00286946" w:rsidRDefault="00286946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q</w:t>
            </w:r>
            <w:r w:rsidR="00C63660" w:rsidRPr="00286946">
              <w:rPr>
                <w:rFonts w:ascii="Times New Roman" w:hAnsi="Times New Roman" w:cs="Times New Roman"/>
                <w:sz w:val="18"/>
                <w:szCs w:val="18"/>
              </w:rPr>
              <w:t>ue endulzan el café de Bugallo.</w:t>
            </w:r>
          </w:p>
          <w:p w14:paraId="666905D6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11C785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Rosa habla en inglés, </w:t>
            </w:r>
          </w:p>
          <w:p w14:paraId="53201EEB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Anna lo dice en francés, </w:t>
            </w:r>
          </w:p>
          <w:p w14:paraId="124F02E7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Octavio ronda con su sorna</w:t>
            </w:r>
          </w:p>
          <w:p w14:paraId="7C2F101C" w14:textId="77777777" w:rsidR="00C63660" w:rsidRPr="00286946" w:rsidRDefault="00286946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  <w:r w:rsidR="00C63660"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Lauren se va de puente. </w:t>
            </w:r>
          </w:p>
          <w:p w14:paraId="348A0B37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DD1F5D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Rosa PT en el aula nueve</w:t>
            </w:r>
          </w:p>
          <w:p w14:paraId="7408F937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¿Nueve por tres? –pregunta Patricia</w:t>
            </w:r>
            <w:r w:rsidR="0028694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174DA94C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Beatriz la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rockera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se despide</w:t>
            </w:r>
          </w:p>
          <w:p w14:paraId="196474E5" w14:textId="77777777" w:rsidR="00C63660" w:rsidRPr="00286946" w:rsidRDefault="00286946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="00C63660"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ara que Isabel cuide a </w:t>
            </w:r>
            <w:proofErr w:type="spellStart"/>
            <w:r w:rsidR="00C63660" w:rsidRPr="00286946">
              <w:rPr>
                <w:rFonts w:ascii="Times New Roman" w:hAnsi="Times New Roman" w:cs="Times New Roman"/>
                <w:sz w:val="18"/>
                <w:szCs w:val="18"/>
              </w:rPr>
              <w:t>Xoel</w:t>
            </w:r>
            <w:proofErr w:type="spellEnd"/>
            <w:r w:rsidR="00C63660"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14:paraId="3DE53614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D5882A5" w14:textId="77777777" w:rsidR="00C63660" w:rsidRPr="00286946" w:rsidRDefault="00C63660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Rocío,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rullada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del alba</w:t>
            </w:r>
            <w:r w:rsidR="002869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6798C490" w14:textId="77777777" w:rsidR="00286946" w:rsidRPr="00286946" w:rsidRDefault="00286946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="00C63660"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elirroja </w:t>
            </w:r>
            <w:r w:rsidR="001A36F3">
              <w:rPr>
                <w:rFonts w:ascii="Times New Roman" w:hAnsi="Times New Roman" w:cs="Times New Roman"/>
                <w:sz w:val="18"/>
                <w:szCs w:val="18"/>
              </w:rPr>
              <w:t>sin sonroja</w:t>
            </w:r>
          </w:p>
          <w:p w14:paraId="6AB9B33C" w14:textId="77777777" w:rsidR="00C63660" w:rsidRPr="00286946" w:rsidRDefault="001A36F3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C63660"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edica estos versos </w:t>
            </w:r>
          </w:p>
          <w:p w14:paraId="711DE65A" w14:textId="77777777" w:rsidR="00C63660" w:rsidRPr="00286946" w:rsidRDefault="00286946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C63660"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compañeros tan diversos. </w:t>
            </w:r>
          </w:p>
          <w:p w14:paraId="231AF791" w14:textId="77777777" w:rsidR="00286946" w:rsidRPr="00286946" w:rsidRDefault="00286946" w:rsidP="00C636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C984CAB" w14:textId="77777777" w:rsidR="00654FAF" w:rsidRPr="007B70ED" w:rsidRDefault="00C63660" w:rsidP="00654FA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Ro.Ma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3123" w:type="dxa"/>
          </w:tcPr>
          <w:p w14:paraId="59C2118A" w14:textId="77777777" w:rsidR="00C63660" w:rsidRDefault="00C63660" w:rsidP="0025683D">
            <w:pPr>
              <w:jc w:val="center"/>
              <w:rPr>
                <w:rFonts w:ascii="Viner Hand ITC" w:hAnsi="Viner Hand ITC"/>
              </w:rPr>
            </w:pPr>
          </w:p>
          <w:p w14:paraId="0527B7AC" w14:textId="77777777" w:rsidR="00C63660" w:rsidRDefault="00C63660" w:rsidP="0025683D">
            <w:pPr>
              <w:jc w:val="center"/>
              <w:rPr>
                <w:rFonts w:ascii="Viner Hand ITC" w:hAnsi="Viner Hand ITC"/>
              </w:rPr>
            </w:pPr>
          </w:p>
          <w:p w14:paraId="5FBE0179" w14:textId="77777777" w:rsidR="007B70ED" w:rsidRDefault="007B70ED" w:rsidP="0025683D">
            <w:pPr>
              <w:jc w:val="center"/>
              <w:rPr>
                <w:rFonts w:ascii="Viner Hand ITC" w:hAnsi="Viner Hand ITC"/>
              </w:rPr>
            </w:pPr>
          </w:p>
          <w:p w14:paraId="174B5D72" w14:textId="77777777" w:rsidR="007B70ED" w:rsidRPr="005B1B26" w:rsidRDefault="007B70ED" w:rsidP="007B70ED">
            <w:pPr>
              <w:jc w:val="center"/>
              <w:rPr>
                <w:b/>
              </w:rPr>
            </w:pPr>
            <w:r w:rsidRPr="005B1B26">
              <w:rPr>
                <w:b/>
              </w:rPr>
              <w:t>IES Tierra de Alvargonzález</w:t>
            </w:r>
          </w:p>
          <w:p w14:paraId="414C93C3" w14:textId="77777777" w:rsidR="007B70ED" w:rsidRDefault="007B70ED" w:rsidP="007B70ED">
            <w:pPr>
              <w:jc w:val="center"/>
            </w:pPr>
            <w:r>
              <w:t>Claustro profesores</w:t>
            </w:r>
          </w:p>
          <w:p w14:paraId="31CD8645" w14:textId="77777777" w:rsidR="007B70ED" w:rsidRDefault="007B70ED" w:rsidP="007B70ED">
            <w:pPr>
              <w:jc w:val="center"/>
            </w:pPr>
            <w:r>
              <w:t>(2020-2021)</w:t>
            </w:r>
          </w:p>
          <w:p w14:paraId="34A4C428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30060A20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72BF2E10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2B56FDBF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43514B73" w14:textId="77777777" w:rsidR="007B70ED" w:rsidRPr="004E5D59" w:rsidRDefault="007B70ED" w:rsidP="007B70ED">
            <w:pPr>
              <w:rPr>
                <w:rFonts w:ascii="Viner Hand ITC" w:hAnsi="Viner Hand ITC"/>
              </w:rPr>
            </w:pPr>
          </w:p>
          <w:p w14:paraId="20C8440F" w14:textId="77777777" w:rsidR="007B70ED" w:rsidRDefault="007B70ED" w:rsidP="007B70ED">
            <w:pPr>
              <w:jc w:val="center"/>
            </w:pPr>
          </w:p>
          <w:p w14:paraId="3DE7BFA7" w14:textId="77777777" w:rsidR="007B70ED" w:rsidRDefault="007B70ED" w:rsidP="007B70ED">
            <w:pPr>
              <w:jc w:val="center"/>
            </w:pPr>
            <w:r w:rsidRPr="00C63660">
              <w:rPr>
                <w:noProof/>
                <w:lang w:eastAsia="es-ES"/>
              </w:rPr>
              <w:drawing>
                <wp:inline distT="0" distB="0" distL="0" distR="0" wp14:anchorId="0A67F054" wp14:editId="507B7EA3">
                  <wp:extent cx="1720850" cy="1143000"/>
                  <wp:effectExtent l="19050" t="0" r="0" b="0"/>
                  <wp:docPr id="14" name="Imagen 4" descr="C:\Users\profesor\Desktop\IMG-20210507-WA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rofesor\Desktop\IMG-20210507-WA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9816" cy="11423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B03917" w14:textId="77777777" w:rsidR="007B70ED" w:rsidRDefault="007B70ED" w:rsidP="007B70ED">
            <w:pPr>
              <w:jc w:val="center"/>
            </w:pPr>
          </w:p>
          <w:p w14:paraId="498B15E0" w14:textId="77777777" w:rsidR="005B1B26" w:rsidRDefault="005B1B26" w:rsidP="007B70ED">
            <w:pPr>
              <w:jc w:val="center"/>
            </w:pPr>
          </w:p>
          <w:p w14:paraId="77D30937" w14:textId="77777777" w:rsidR="005B1B26" w:rsidRDefault="005B1B26" w:rsidP="007B70ED">
            <w:pPr>
              <w:jc w:val="center"/>
            </w:pPr>
          </w:p>
          <w:p w14:paraId="761570D3" w14:textId="77777777" w:rsidR="005B1B26" w:rsidRDefault="005B1B26" w:rsidP="007B70ED">
            <w:pPr>
              <w:jc w:val="center"/>
            </w:pPr>
          </w:p>
          <w:p w14:paraId="2F963395" w14:textId="77777777" w:rsidR="005B1B26" w:rsidRDefault="005B1B26" w:rsidP="007B70ED">
            <w:pPr>
              <w:jc w:val="center"/>
            </w:pPr>
          </w:p>
          <w:p w14:paraId="3045A862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B59757D" w14:textId="77777777" w:rsidR="007B70ED" w:rsidRPr="00C63660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nterina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E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n la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>ierra</w:t>
            </w:r>
          </w:p>
          <w:p w14:paraId="31FD3DF6" w14:textId="77777777" w:rsidR="007B70ED" w:rsidRPr="00C63660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Tierra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a caballo entre Burgos y Soria</w:t>
            </w:r>
          </w:p>
          <w:p w14:paraId="5B3EE274" w14:textId="77777777" w:rsidR="007B70ED" w:rsidRPr="00C63660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De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Salamanca destierra”</w:t>
            </w:r>
          </w:p>
          <w:p w14:paraId="16825F0C" w14:textId="77777777" w:rsidR="007B70ED" w:rsidRPr="00C63660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-cuenta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Alvar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en su historia. </w:t>
            </w:r>
          </w:p>
          <w:p w14:paraId="22852036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Y en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González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traza su trayectoria…</w:t>
            </w:r>
          </w:p>
          <w:p w14:paraId="68316AB7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AD7EA09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83A4943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19820E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09F3073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6126BB2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BBA3CD1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BBFDC3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102E187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92E104" w14:textId="77777777" w:rsidR="00654FAF" w:rsidRDefault="00654FAF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BCF42A5" w14:textId="77777777" w:rsidR="00654FAF" w:rsidRDefault="00654FAF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93CBF3B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Al frente, el arte de María José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</w:p>
          <w:p w14:paraId="0A812E0D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el alma ya se encarga don José</w:t>
            </w:r>
          </w:p>
          <w:p w14:paraId="18D0669E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Paco debate entre parte y deporte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0DFD703A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Ligeia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entre ecuaciones y anotaciones.</w:t>
            </w:r>
          </w:p>
          <w:p w14:paraId="4EC716B8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6BF6CC8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El tema Tic es de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Alvarete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38BD09A0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Marina modula la melodía;</w:t>
            </w:r>
          </w:p>
          <w:p w14:paraId="47271837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Noemí explica a Lope de Vega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1D8CEB2" w14:textId="77777777" w:rsidR="007B70ED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Las plantas: Patricia y el charro de </w:t>
            </w:r>
          </w:p>
          <w:p w14:paraId="357E5EE7" w14:textId="77777777" w:rsidR="007B70ED" w:rsidRPr="00286946" w:rsidRDefault="007B70ED" w:rsidP="007B70E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iología.</w:t>
            </w:r>
          </w:p>
          <w:p w14:paraId="4C0B8E65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62A7A8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Belén orienta a los desorientados</w:t>
            </w:r>
          </w:p>
          <w:p w14:paraId="4DC6D89C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través del cine y la psicología</w:t>
            </w:r>
          </w:p>
          <w:p w14:paraId="6070A6D2" w14:textId="77777777" w:rsidR="007B70ED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La mañana empieza con Nino y su </w:t>
            </w:r>
          </w:p>
          <w:p w14:paraId="5CBCB16F" w14:textId="77777777" w:rsidR="007B70ED" w:rsidRPr="00286946" w:rsidRDefault="001A36F3" w:rsidP="007B70E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7B70ED" w:rsidRPr="00286946">
              <w:rPr>
                <w:rFonts w:ascii="Times New Roman" w:hAnsi="Times New Roman" w:cs="Times New Roman"/>
                <w:sz w:val="18"/>
                <w:szCs w:val="18"/>
              </w:rPr>
              <w:t>hascarrillo</w:t>
            </w:r>
          </w:p>
          <w:p w14:paraId="4DEFE5C9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Termina con nuestro amigo de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astrillo.</w:t>
            </w:r>
          </w:p>
          <w:p w14:paraId="074F3088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058316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Marian diseña en su paraíso</w:t>
            </w:r>
          </w:p>
          <w:p w14:paraId="6282A6E0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¡A su estética no hay quien se resista!</w:t>
            </w:r>
          </w:p>
          <w:p w14:paraId="4948CEF1" w14:textId="77777777" w:rsidR="007B70ED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El marqués de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Carabás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filosofa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0937DF27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la sonrisa de Beatriz conquista. </w:t>
            </w:r>
          </w:p>
          <w:p w14:paraId="3F78885A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E13AC7B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César lleva el control Contable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23CC9E9C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Gonzalo recuerda el pasado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  <w:p w14:paraId="7BED9BC9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Ambos en una simbiosis tal </w:t>
            </w:r>
          </w:p>
          <w:p w14:paraId="657E7B68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q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ue endulzan el café de Bugallo.</w:t>
            </w:r>
          </w:p>
          <w:p w14:paraId="40513BB1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6BD942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Rosa habla en inglés, </w:t>
            </w:r>
          </w:p>
          <w:p w14:paraId="4F7A784A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Anna lo dice en francés, </w:t>
            </w:r>
          </w:p>
          <w:p w14:paraId="28659B61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Octavio ronda con su sorna</w:t>
            </w:r>
          </w:p>
          <w:p w14:paraId="5D06B2AD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Lauren se va de puente. </w:t>
            </w:r>
          </w:p>
          <w:p w14:paraId="650179E7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AE71B5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Rosa PT en el aula nueve</w:t>
            </w:r>
          </w:p>
          <w:p w14:paraId="334CD79D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¿Nueve por tres? –pregunta Patricia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5F877FB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Beatriz la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rockera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se despide</w:t>
            </w:r>
          </w:p>
          <w:p w14:paraId="481F98C6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ara que Isabel cuide a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Xoel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14:paraId="7F34AD6E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2EE5C6F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Rocío,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rullada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del alba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2D5CD163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elirroja </w:t>
            </w:r>
            <w:r w:rsidR="001A36F3">
              <w:rPr>
                <w:rFonts w:ascii="Times New Roman" w:hAnsi="Times New Roman" w:cs="Times New Roman"/>
                <w:sz w:val="18"/>
                <w:szCs w:val="18"/>
              </w:rPr>
              <w:t>sin sonroja</w:t>
            </w:r>
          </w:p>
          <w:p w14:paraId="5CD98C3E" w14:textId="77777777" w:rsidR="007B70ED" w:rsidRPr="00286946" w:rsidRDefault="001A36F3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7B70ED"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edica estos versos </w:t>
            </w:r>
          </w:p>
          <w:p w14:paraId="20E61917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compañeros tan diversos. </w:t>
            </w:r>
          </w:p>
          <w:p w14:paraId="365D56C8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5D6FED0" w14:textId="77777777" w:rsidR="00C63660" w:rsidRPr="00654FAF" w:rsidRDefault="007B70ED" w:rsidP="00654FA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Ro.Ma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3123" w:type="dxa"/>
          </w:tcPr>
          <w:p w14:paraId="13FA4855" w14:textId="77777777" w:rsidR="00C63660" w:rsidRDefault="00C63660" w:rsidP="0025683D">
            <w:pPr>
              <w:jc w:val="center"/>
              <w:rPr>
                <w:rFonts w:ascii="Viner Hand ITC" w:hAnsi="Viner Hand ITC"/>
              </w:rPr>
            </w:pPr>
          </w:p>
          <w:p w14:paraId="03B5A565" w14:textId="77777777" w:rsidR="00C63660" w:rsidRDefault="00C63660" w:rsidP="0025683D">
            <w:pPr>
              <w:jc w:val="center"/>
              <w:rPr>
                <w:rFonts w:ascii="Viner Hand ITC" w:hAnsi="Viner Hand ITC"/>
              </w:rPr>
            </w:pPr>
          </w:p>
          <w:p w14:paraId="6A96D63A" w14:textId="77777777" w:rsidR="00C63660" w:rsidRDefault="00C63660" w:rsidP="0025683D">
            <w:pPr>
              <w:jc w:val="center"/>
              <w:rPr>
                <w:rFonts w:ascii="Viner Hand ITC" w:hAnsi="Viner Hand ITC"/>
              </w:rPr>
            </w:pPr>
          </w:p>
          <w:p w14:paraId="37A5544D" w14:textId="77777777" w:rsidR="007B70ED" w:rsidRPr="005B1B26" w:rsidRDefault="007B70ED" w:rsidP="007B70ED">
            <w:pPr>
              <w:jc w:val="center"/>
              <w:rPr>
                <w:b/>
              </w:rPr>
            </w:pPr>
            <w:r w:rsidRPr="005B1B26">
              <w:rPr>
                <w:b/>
              </w:rPr>
              <w:t>IES Tierra de Alvargonzález</w:t>
            </w:r>
          </w:p>
          <w:p w14:paraId="5C9FD0A8" w14:textId="77777777" w:rsidR="007B70ED" w:rsidRDefault="007B70ED" w:rsidP="007B70ED">
            <w:pPr>
              <w:jc w:val="center"/>
            </w:pPr>
            <w:r>
              <w:t>Claustro profesores</w:t>
            </w:r>
          </w:p>
          <w:p w14:paraId="7A14B031" w14:textId="77777777" w:rsidR="007B70ED" w:rsidRDefault="007B70ED" w:rsidP="007B70ED">
            <w:pPr>
              <w:jc w:val="center"/>
            </w:pPr>
            <w:r>
              <w:t>(2020-2021)</w:t>
            </w:r>
          </w:p>
          <w:p w14:paraId="06B84EFA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67BA7401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77014A7D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07938E7B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42CDBBE8" w14:textId="77777777" w:rsidR="005B1B26" w:rsidRDefault="005B1B26" w:rsidP="007B70ED">
            <w:pPr>
              <w:rPr>
                <w:rFonts w:ascii="Viner Hand ITC" w:hAnsi="Viner Hand ITC"/>
              </w:rPr>
            </w:pPr>
          </w:p>
          <w:p w14:paraId="69AE8819" w14:textId="77777777" w:rsidR="007B70ED" w:rsidRDefault="007B70ED" w:rsidP="007B70ED">
            <w:pPr>
              <w:jc w:val="center"/>
            </w:pPr>
          </w:p>
          <w:p w14:paraId="67A81899" w14:textId="77777777" w:rsidR="007B70ED" w:rsidRDefault="007B70ED" w:rsidP="007B70ED">
            <w:pPr>
              <w:jc w:val="center"/>
            </w:pPr>
            <w:r w:rsidRPr="00C63660">
              <w:rPr>
                <w:noProof/>
                <w:lang w:eastAsia="es-ES"/>
              </w:rPr>
              <w:drawing>
                <wp:inline distT="0" distB="0" distL="0" distR="0" wp14:anchorId="2CB60EEE" wp14:editId="5F678086">
                  <wp:extent cx="1720850" cy="1143000"/>
                  <wp:effectExtent l="19050" t="0" r="0" b="0"/>
                  <wp:docPr id="15" name="Imagen 4" descr="C:\Users\profesor\Desktop\IMG-20210507-WA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rofesor\Desktop\IMG-20210507-WA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9816" cy="11423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6C4868A" w14:textId="77777777" w:rsidR="007B70ED" w:rsidRDefault="007B70ED" w:rsidP="007B70ED">
            <w:pPr>
              <w:jc w:val="center"/>
            </w:pPr>
          </w:p>
          <w:p w14:paraId="2C6A379F" w14:textId="77777777" w:rsidR="005B1B26" w:rsidRDefault="005B1B26" w:rsidP="007B70ED">
            <w:pPr>
              <w:jc w:val="center"/>
            </w:pPr>
          </w:p>
          <w:p w14:paraId="01E4A04A" w14:textId="77777777" w:rsidR="005B1B26" w:rsidRDefault="005B1B26" w:rsidP="007B70ED">
            <w:pPr>
              <w:jc w:val="center"/>
            </w:pPr>
          </w:p>
          <w:p w14:paraId="3AE5DBF9" w14:textId="77777777" w:rsidR="005B1B26" w:rsidRDefault="005B1B26" w:rsidP="007B70ED">
            <w:pPr>
              <w:jc w:val="center"/>
            </w:pPr>
          </w:p>
          <w:p w14:paraId="1F34B5EE" w14:textId="77777777" w:rsidR="005B1B26" w:rsidRDefault="005B1B26" w:rsidP="007B70ED">
            <w:pPr>
              <w:jc w:val="center"/>
            </w:pPr>
          </w:p>
          <w:p w14:paraId="4434271B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FCD00C4" w14:textId="77777777" w:rsidR="007B70ED" w:rsidRPr="00C63660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nterina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E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n la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>ierra</w:t>
            </w:r>
          </w:p>
          <w:p w14:paraId="16A31D65" w14:textId="77777777" w:rsidR="007B70ED" w:rsidRPr="00C63660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Tierra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a caballo entre Burgos y Soria</w:t>
            </w:r>
          </w:p>
          <w:p w14:paraId="0AAB7C65" w14:textId="77777777" w:rsidR="007B70ED" w:rsidRPr="00C63660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De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Salamanca destierra”</w:t>
            </w:r>
          </w:p>
          <w:p w14:paraId="6FCFD3DA" w14:textId="77777777" w:rsidR="007B70ED" w:rsidRPr="00C63660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-cuenta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Alvar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en su historia. </w:t>
            </w:r>
          </w:p>
          <w:p w14:paraId="12FF55FF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Y en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González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traza su trayectoria…</w:t>
            </w:r>
          </w:p>
          <w:p w14:paraId="6892DE97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724795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30FB37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224FE3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55F884F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FD3E86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A549663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1A299C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BB10C0" w14:textId="77777777" w:rsidR="007B70ED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B7E6FBD" w14:textId="77777777" w:rsidR="00654FAF" w:rsidRDefault="00654FAF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918545" w14:textId="77777777" w:rsidR="00654FAF" w:rsidRDefault="00654FAF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B27938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Al frente, el arte de María José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</w:p>
          <w:p w14:paraId="2AE101F5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el alma ya se encarga don José</w:t>
            </w:r>
          </w:p>
          <w:p w14:paraId="1514D8B7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Paco debate entre parte y deporte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5BCAAD9C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Ligeia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entre ecuaciones y anotaciones.</w:t>
            </w:r>
          </w:p>
          <w:p w14:paraId="09731E4E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05E47A4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El tema Tic es de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Alvarete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5BEF25FC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Marina modula la melodía;</w:t>
            </w:r>
          </w:p>
          <w:p w14:paraId="0091125C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Noemí explica a Lope de Vega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587A16C8" w14:textId="77777777" w:rsidR="007B70ED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Las plantas: Patricia y el charro de </w:t>
            </w:r>
          </w:p>
          <w:p w14:paraId="5EC8DBCF" w14:textId="77777777" w:rsidR="007B70ED" w:rsidRPr="00286946" w:rsidRDefault="007B70ED" w:rsidP="007B70E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iología.</w:t>
            </w:r>
          </w:p>
          <w:p w14:paraId="5AA581BE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6F454B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Belén orienta a los desorientados</w:t>
            </w:r>
          </w:p>
          <w:p w14:paraId="39C21DF8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través del cine y la psicología</w:t>
            </w:r>
          </w:p>
          <w:p w14:paraId="6704971F" w14:textId="77777777" w:rsidR="007B70ED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La mañana empieza con Nino y su </w:t>
            </w:r>
          </w:p>
          <w:p w14:paraId="36266CE9" w14:textId="77777777" w:rsidR="007B70ED" w:rsidRPr="00286946" w:rsidRDefault="001A36F3" w:rsidP="007B70E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7B70ED" w:rsidRPr="00286946">
              <w:rPr>
                <w:rFonts w:ascii="Times New Roman" w:hAnsi="Times New Roman" w:cs="Times New Roman"/>
                <w:sz w:val="18"/>
                <w:szCs w:val="18"/>
              </w:rPr>
              <w:t>hascarrillo</w:t>
            </w:r>
          </w:p>
          <w:p w14:paraId="7B2CE8A7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Termina con nuestro amigo de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astrillo.</w:t>
            </w:r>
          </w:p>
          <w:p w14:paraId="04E64FD9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91F101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Marian diseña en su paraíso</w:t>
            </w:r>
          </w:p>
          <w:p w14:paraId="03D77D8C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¡A su estética no hay quien se resista!</w:t>
            </w:r>
          </w:p>
          <w:p w14:paraId="7CF81097" w14:textId="77777777" w:rsidR="007B70ED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El marqués de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Carabás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filosofa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53A15B8D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la sonrisa de Beatriz conquista. </w:t>
            </w:r>
          </w:p>
          <w:p w14:paraId="7042233C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44EAE08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César lleva el control Contable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49773ED9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Gonzalo recuerda el pasado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  <w:p w14:paraId="7EB2F1C8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Ambos en una simbiosis tal </w:t>
            </w:r>
          </w:p>
          <w:p w14:paraId="31F27586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q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ue endulzan el café de Bugallo.</w:t>
            </w:r>
          </w:p>
          <w:p w14:paraId="3D9376DD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D43C650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Rosa habla en inglés, </w:t>
            </w:r>
          </w:p>
          <w:p w14:paraId="0C1BD697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Anna lo dice en francés, </w:t>
            </w:r>
          </w:p>
          <w:p w14:paraId="23040512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Octavio ronda con su sorna</w:t>
            </w:r>
          </w:p>
          <w:p w14:paraId="6C434F70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Lauren se va de puente. </w:t>
            </w:r>
          </w:p>
          <w:p w14:paraId="6D4B7BF6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3DF8B60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Rosa PT en el aula nueve</w:t>
            </w:r>
          </w:p>
          <w:p w14:paraId="31F290DB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¿Nueve por tres? –pregunta Patricia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1ABF720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Beatriz la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rockera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se despide</w:t>
            </w:r>
          </w:p>
          <w:p w14:paraId="7D347118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ara que Isabel cuide a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Xoel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14:paraId="5FE3AA31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04F909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Rocío,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rullada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del alba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25D2A2F1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elirroja </w:t>
            </w:r>
            <w:r w:rsidR="001A36F3">
              <w:rPr>
                <w:rFonts w:ascii="Times New Roman" w:hAnsi="Times New Roman" w:cs="Times New Roman"/>
                <w:sz w:val="18"/>
                <w:szCs w:val="18"/>
              </w:rPr>
              <w:t>sin sonroja</w:t>
            </w:r>
          </w:p>
          <w:p w14:paraId="1CC1B4C5" w14:textId="77777777" w:rsidR="007B70ED" w:rsidRPr="00286946" w:rsidRDefault="001A36F3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7B70ED"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edica estos versos </w:t>
            </w:r>
          </w:p>
          <w:p w14:paraId="4E40AC67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compañeros tan diversos. </w:t>
            </w:r>
          </w:p>
          <w:p w14:paraId="2222C629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B18C519" w14:textId="77777777" w:rsidR="007B70ED" w:rsidRPr="00286946" w:rsidRDefault="007B70ED" w:rsidP="007B70E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Ro.Ma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704E1E61" w14:textId="77777777" w:rsidR="00C63660" w:rsidRDefault="00C63660" w:rsidP="00654FAF"/>
        </w:tc>
        <w:tc>
          <w:tcPr>
            <w:tcW w:w="3123" w:type="dxa"/>
          </w:tcPr>
          <w:p w14:paraId="7FF06852" w14:textId="77777777" w:rsidR="00C63660" w:rsidRDefault="00C63660" w:rsidP="0025683D">
            <w:pPr>
              <w:jc w:val="center"/>
              <w:rPr>
                <w:rFonts w:ascii="Viner Hand ITC" w:hAnsi="Viner Hand ITC"/>
              </w:rPr>
            </w:pPr>
          </w:p>
          <w:p w14:paraId="44DF0002" w14:textId="77777777" w:rsidR="00C63660" w:rsidRDefault="00C63660" w:rsidP="0025683D">
            <w:pPr>
              <w:jc w:val="center"/>
              <w:rPr>
                <w:rFonts w:ascii="Viner Hand ITC" w:hAnsi="Viner Hand ITC"/>
              </w:rPr>
            </w:pPr>
          </w:p>
          <w:p w14:paraId="3A102E0F" w14:textId="77777777" w:rsidR="00C63660" w:rsidRDefault="00C63660" w:rsidP="0025683D">
            <w:pPr>
              <w:jc w:val="center"/>
              <w:rPr>
                <w:rFonts w:ascii="Viner Hand ITC" w:hAnsi="Viner Hand ITC"/>
              </w:rPr>
            </w:pPr>
          </w:p>
          <w:p w14:paraId="19C3CD6B" w14:textId="77777777" w:rsidR="007B70ED" w:rsidRPr="005B1B26" w:rsidRDefault="007B70ED" w:rsidP="007B70ED">
            <w:pPr>
              <w:jc w:val="center"/>
              <w:rPr>
                <w:b/>
              </w:rPr>
            </w:pPr>
            <w:r w:rsidRPr="005B1B26">
              <w:rPr>
                <w:b/>
              </w:rPr>
              <w:t>IES Tierra de Alvargonzález</w:t>
            </w:r>
          </w:p>
          <w:p w14:paraId="07AC3ECB" w14:textId="77777777" w:rsidR="007B70ED" w:rsidRDefault="007B70ED" w:rsidP="007B70ED">
            <w:pPr>
              <w:jc w:val="center"/>
            </w:pPr>
            <w:r>
              <w:t>Claustro profesores</w:t>
            </w:r>
          </w:p>
          <w:p w14:paraId="75F198B5" w14:textId="77777777" w:rsidR="007B70ED" w:rsidRDefault="007B70ED" w:rsidP="007B70ED">
            <w:pPr>
              <w:jc w:val="center"/>
            </w:pPr>
            <w:r>
              <w:t>(2020-2021)</w:t>
            </w:r>
          </w:p>
          <w:p w14:paraId="507C42FA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4A2247F6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202F8BB9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5B100C80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11BC719B" w14:textId="77777777" w:rsidR="007B70ED" w:rsidRPr="004E5D59" w:rsidRDefault="007B70ED" w:rsidP="007B70ED">
            <w:pPr>
              <w:rPr>
                <w:rFonts w:ascii="Viner Hand ITC" w:hAnsi="Viner Hand ITC"/>
              </w:rPr>
            </w:pPr>
          </w:p>
          <w:p w14:paraId="055EF864" w14:textId="77777777" w:rsidR="007B70ED" w:rsidRDefault="007B70ED" w:rsidP="007B70ED">
            <w:pPr>
              <w:jc w:val="center"/>
            </w:pPr>
          </w:p>
          <w:p w14:paraId="276BC6D5" w14:textId="77777777" w:rsidR="007B70ED" w:rsidRDefault="007B70ED" w:rsidP="007B70ED">
            <w:pPr>
              <w:jc w:val="center"/>
            </w:pPr>
            <w:r w:rsidRPr="00C63660">
              <w:rPr>
                <w:noProof/>
                <w:lang w:eastAsia="es-ES"/>
              </w:rPr>
              <w:drawing>
                <wp:inline distT="0" distB="0" distL="0" distR="0" wp14:anchorId="20BA7A23" wp14:editId="2CEC41F2">
                  <wp:extent cx="1720850" cy="1143000"/>
                  <wp:effectExtent l="19050" t="0" r="0" b="0"/>
                  <wp:docPr id="16" name="Imagen 4" descr="C:\Users\profesor\Desktop\IMG-20210507-WA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rofesor\Desktop\IMG-20210507-WA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9816" cy="11423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B79D30" w14:textId="77777777" w:rsidR="007B70ED" w:rsidRDefault="007B70ED" w:rsidP="007B70ED">
            <w:pPr>
              <w:jc w:val="center"/>
            </w:pPr>
          </w:p>
          <w:p w14:paraId="5B162309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B4AFFFC" w14:textId="77777777" w:rsidR="005B1B26" w:rsidRDefault="005B1B26" w:rsidP="007B70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74B6016" w14:textId="77777777" w:rsidR="005B1B26" w:rsidRDefault="005B1B26" w:rsidP="007B70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1B1D114" w14:textId="77777777" w:rsidR="005B1B26" w:rsidRDefault="005B1B26" w:rsidP="007B70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DAEE918" w14:textId="77777777" w:rsidR="005B1B26" w:rsidRDefault="005B1B26" w:rsidP="007B70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A312F3C" w14:textId="77777777" w:rsidR="005B1B26" w:rsidRDefault="005B1B26" w:rsidP="007B70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BEDF1C1" w14:textId="77777777" w:rsidR="007B70ED" w:rsidRPr="00C63660" w:rsidRDefault="007B70ED" w:rsidP="005B1B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nterina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E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n la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>ierra</w:t>
            </w:r>
          </w:p>
          <w:p w14:paraId="5260549A" w14:textId="77777777" w:rsidR="007B70ED" w:rsidRPr="00C63660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Tierra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a caballo entre Burgos y Soria</w:t>
            </w:r>
          </w:p>
          <w:p w14:paraId="549A6977" w14:textId="77777777" w:rsidR="007B70ED" w:rsidRPr="00C63660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De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Salamanca destierra”</w:t>
            </w:r>
          </w:p>
          <w:p w14:paraId="42CCEC0C" w14:textId="77777777" w:rsidR="007B70ED" w:rsidRPr="00C63660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-cuenta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Alvar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en su historia. </w:t>
            </w:r>
          </w:p>
          <w:p w14:paraId="4A885ED4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Y en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González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traza su trayectoria…</w:t>
            </w:r>
          </w:p>
          <w:p w14:paraId="6CAAB604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15B0D6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72DE579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C923CE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6F6F4C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0DB22B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78E354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B5E0D5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F7F4AFC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16C65E9" w14:textId="77777777" w:rsidR="00654FAF" w:rsidRDefault="00654FAF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8E769B" w14:textId="77777777" w:rsidR="00654FAF" w:rsidRDefault="00654FAF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26905C7" w14:textId="77777777" w:rsidR="007B70ED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20F8BAC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Al frente, el arte de María José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</w:p>
          <w:p w14:paraId="496DF9EF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el alma ya se encarga don José</w:t>
            </w:r>
          </w:p>
          <w:p w14:paraId="1B1A255C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Paco debate entre parte y deporte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5518049A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Ligeia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entre ecuaciones y anotaciones.</w:t>
            </w:r>
          </w:p>
          <w:p w14:paraId="15755B0B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2327954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El tema Tic es de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Alvarete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75657E87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Marina modula la melodía;</w:t>
            </w:r>
          </w:p>
          <w:p w14:paraId="51B3FA47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Noemí explica a Lope de Vega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0954BBD" w14:textId="77777777" w:rsidR="007B70ED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Las plantas: Patricia y el charro de </w:t>
            </w:r>
          </w:p>
          <w:p w14:paraId="7A87523F" w14:textId="77777777" w:rsidR="007B70ED" w:rsidRPr="00286946" w:rsidRDefault="007B70ED" w:rsidP="007B70E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iología.</w:t>
            </w:r>
          </w:p>
          <w:p w14:paraId="346B2AC2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E541AD6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Belén orienta a los desorientados</w:t>
            </w:r>
          </w:p>
          <w:p w14:paraId="4B964CB9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través del cine y la psicología</w:t>
            </w:r>
          </w:p>
          <w:p w14:paraId="600A2BE6" w14:textId="77777777" w:rsidR="007B70ED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La mañana empieza con Nino y su </w:t>
            </w:r>
          </w:p>
          <w:p w14:paraId="0142F678" w14:textId="77777777" w:rsidR="007B70ED" w:rsidRPr="00286946" w:rsidRDefault="001A36F3" w:rsidP="007B70E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7B70ED" w:rsidRPr="00286946">
              <w:rPr>
                <w:rFonts w:ascii="Times New Roman" w:hAnsi="Times New Roman" w:cs="Times New Roman"/>
                <w:sz w:val="18"/>
                <w:szCs w:val="18"/>
              </w:rPr>
              <w:t>hascarrillo</w:t>
            </w:r>
          </w:p>
          <w:p w14:paraId="00F5F9E4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Termina con nuestro amigo de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astrillo.</w:t>
            </w:r>
          </w:p>
          <w:p w14:paraId="77805E51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AF4180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Marian diseña en su paraíso</w:t>
            </w:r>
          </w:p>
          <w:p w14:paraId="68707E39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¡A su estética no hay quien se resista!</w:t>
            </w:r>
          </w:p>
          <w:p w14:paraId="3EA74FC9" w14:textId="77777777" w:rsidR="007B70ED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El marqués de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Carabás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filosofa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33ACAE42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la sonrisa de Beatriz conquista. </w:t>
            </w:r>
          </w:p>
          <w:p w14:paraId="02A5E476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13A251C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César lleva el control Contable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1EAE7D64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Gonzalo recuerda el pasado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  <w:p w14:paraId="270D241F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Ambos en una simbiosis tal </w:t>
            </w:r>
          </w:p>
          <w:p w14:paraId="3E2F74FB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q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ue endulzan el café de Bugallo.</w:t>
            </w:r>
          </w:p>
          <w:p w14:paraId="3DA7921B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09CF63D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Rosa habla en inglés, </w:t>
            </w:r>
          </w:p>
          <w:p w14:paraId="009F799A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Anna lo dice en francés, </w:t>
            </w:r>
          </w:p>
          <w:p w14:paraId="0108AA98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Octavio ronda con su sorna</w:t>
            </w:r>
          </w:p>
          <w:p w14:paraId="44852BB0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Lauren se va de puente. </w:t>
            </w:r>
          </w:p>
          <w:p w14:paraId="43E9D331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C57DEA1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Rosa PT en el aula nueve</w:t>
            </w:r>
          </w:p>
          <w:p w14:paraId="5204D2E7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¿Nueve por tres? –pregunta Patricia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1E1BD10B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Beatriz la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rockera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se despide</w:t>
            </w:r>
          </w:p>
          <w:p w14:paraId="2C2F66C4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ara que Isabel cuide a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Xoel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14:paraId="318649E4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CD7DC2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Rocío,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rullada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del alba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715E2B5A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elirroja </w:t>
            </w:r>
            <w:r w:rsidR="001A36F3">
              <w:rPr>
                <w:rFonts w:ascii="Times New Roman" w:hAnsi="Times New Roman" w:cs="Times New Roman"/>
                <w:sz w:val="18"/>
                <w:szCs w:val="18"/>
              </w:rPr>
              <w:t>sin sonroja</w:t>
            </w:r>
          </w:p>
          <w:p w14:paraId="44B21E85" w14:textId="77777777" w:rsidR="007B70ED" w:rsidRPr="00286946" w:rsidRDefault="001A36F3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7B70ED"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edica estos versos </w:t>
            </w:r>
          </w:p>
          <w:p w14:paraId="0049B3DB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compañeros tan diversos. </w:t>
            </w:r>
          </w:p>
          <w:p w14:paraId="26857C60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A0141F8" w14:textId="77777777" w:rsidR="007B70ED" w:rsidRPr="00286946" w:rsidRDefault="007B70ED" w:rsidP="007B70E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Ro.Ma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4D4CC02D" w14:textId="77777777" w:rsidR="00C63660" w:rsidRDefault="00C63660" w:rsidP="007B70ED"/>
        </w:tc>
        <w:tc>
          <w:tcPr>
            <w:tcW w:w="3123" w:type="dxa"/>
          </w:tcPr>
          <w:p w14:paraId="14756C92" w14:textId="77777777" w:rsidR="00C63660" w:rsidRDefault="00C63660" w:rsidP="0025683D">
            <w:pPr>
              <w:jc w:val="center"/>
              <w:rPr>
                <w:rFonts w:ascii="Viner Hand ITC" w:hAnsi="Viner Hand ITC"/>
              </w:rPr>
            </w:pPr>
          </w:p>
          <w:p w14:paraId="77D2D7EE" w14:textId="77777777" w:rsidR="00C63660" w:rsidRDefault="00C63660" w:rsidP="0025683D">
            <w:pPr>
              <w:jc w:val="center"/>
              <w:rPr>
                <w:rFonts w:ascii="Viner Hand ITC" w:hAnsi="Viner Hand ITC"/>
              </w:rPr>
            </w:pPr>
          </w:p>
          <w:p w14:paraId="6EB2BCD2" w14:textId="77777777" w:rsidR="00C63660" w:rsidRDefault="00C63660" w:rsidP="0025683D">
            <w:pPr>
              <w:jc w:val="center"/>
              <w:rPr>
                <w:rFonts w:ascii="Viner Hand ITC" w:hAnsi="Viner Hand ITC"/>
              </w:rPr>
            </w:pPr>
          </w:p>
          <w:p w14:paraId="5A02ABC4" w14:textId="77777777" w:rsidR="007B70ED" w:rsidRPr="005B1B26" w:rsidRDefault="007B70ED" w:rsidP="007B70ED">
            <w:pPr>
              <w:jc w:val="center"/>
              <w:rPr>
                <w:b/>
              </w:rPr>
            </w:pPr>
            <w:r w:rsidRPr="005B1B26">
              <w:rPr>
                <w:b/>
              </w:rPr>
              <w:t>IES Tierra de Alvargonzález</w:t>
            </w:r>
          </w:p>
          <w:p w14:paraId="33845233" w14:textId="77777777" w:rsidR="007B70ED" w:rsidRDefault="007B70ED" w:rsidP="007B70ED">
            <w:pPr>
              <w:jc w:val="center"/>
            </w:pPr>
            <w:r>
              <w:t>Claustro profesores</w:t>
            </w:r>
          </w:p>
          <w:p w14:paraId="765239C1" w14:textId="77777777" w:rsidR="007B70ED" w:rsidRDefault="007B70ED" w:rsidP="007B70ED">
            <w:pPr>
              <w:jc w:val="center"/>
            </w:pPr>
            <w:r>
              <w:t>(2020-2021)</w:t>
            </w:r>
          </w:p>
          <w:p w14:paraId="4B7E890A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505C1C13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78ADDDC4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41219260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3FF9558D" w14:textId="77777777" w:rsidR="007B70ED" w:rsidRPr="004E5D59" w:rsidRDefault="007B70ED" w:rsidP="007B70ED">
            <w:pPr>
              <w:rPr>
                <w:rFonts w:ascii="Viner Hand ITC" w:hAnsi="Viner Hand ITC"/>
              </w:rPr>
            </w:pPr>
          </w:p>
          <w:p w14:paraId="5B53D28B" w14:textId="77777777" w:rsidR="007B70ED" w:rsidRDefault="007B70ED" w:rsidP="007B70ED">
            <w:pPr>
              <w:jc w:val="center"/>
            </w:pPr>
          </w:p>
          <w:p w14:paraId="39C113E9" w14:textId="77777777" w:rsidR="007B70ED" w:rsidRDefault="007B70ED" w:rsidP="007B70ED">
            <w:pPr>
              <w:jc w:val="center"/>
            </w:pPr>
            <w:r w:rsidRPr="00C63660">
              <w:rPr>
                <w:noProof/>
                <w:lang w:eastAsia="es-ES"/>
              </w:rPr>
              <w:drawing>
                <wp:inline distT="0" distB="0" distL="0" distR="0" wp14:anchorId="7EAAA159" wp14:editId="72FCDBA0">
                  <wp:extent cx="1720850" cy="1143000"/>
                  <wp:effectExtent l="19050" t="0" r="0" b="0"/>
                  <wp:docPr id="17" name="Imagen 4" descr="C:\Users\profesor\Desktop\IMG-20210507-WA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rofesor\Desktop\IMG-20210507-WA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9816" cy="11423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259D53" w14:textId="77777777" w:rsidR="007B70ED" w:rsidRDefault="007B70ED" w:rsidP="007B70ED">
            <w:pPr>
              <w:jc w:val="center"/>
            </w:pPr>
          </w:p>
          <w:p w14:paraId="21113E2A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D8A8FE6" w14:textId="77777777" w:rsidR="005B1B26" w:rsidRDefault="005B1B26" w:rsidP="007B70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37BF3EB3" w14:textId="77777777" w:rsidR="005B1B26" w:rsidRDefault="005B1B26" w:rsidP="007B70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3ED53231" w14:textId="77777777" w:rsidR="005B1B26" w:rsidRDefault="005B1B26" w:rsidP="007B70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3F3617D" w14:textId="77777777" w:rsidR="005B1B26" w:rsidRDefault="005B1B26" w:rsidP="007B70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AEFAA29" w14:textId="77777777" w:rsidR="005B1B26" w:rsidRDefault="005B1B26" w:rsidP="007B70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75FD81C" w14:textId="77777777" w:rsidR="007B70ED" w:rsidRPr="00C63660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nterina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E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n la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>ierra</w:t>
            </w:r>
          </w:p>
          <w:p w14:paraId="12F295B2" w14:textId="77777777" w:rsidR="007B70ED" w:rsidRPr="00C63660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Tierra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a caballo entre Burgos y Soria</w:t>
            </w:r>
          </w:p>
          <w:p w14:paraId="7F659A3D" w14:textId="77777777" w:rsidR="007B70ED" w:rsidRPr="00C63660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De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Salamanca destierra”</w:t>
            </w:r>
          </w:p>
          <w:p w14:paraId="77DB086C" w14:textId="77777777" w:rsidR="007B70ED" w:rsidRPr="00C63660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-cuenta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Alvar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en su historia. </w:t>
            </w:r>
          </w:p>
          <w:p w14:paraId="28DF1797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Y en </w:t>
            </w:r>
            <w:r w:rsidRPr="00C63660">
              <w:rPr>
                <w:rFonts w:ascii="Times New Roman" w:hAnsi="Times New Roman" w:cs="Times New Roman"/>
                <w:b/>
                <w:sz w:val="18"/>
                <w:szCs w:val="18"/>
              </w:rPr>
              <w:t>González</w:t>
            </w:r>
            <w:r w:rsidRPr="00C63660">
              <w:rPr>
                <w:rFonts w:ascii="Times New Roman" w:hAnsi="Times New Roman" w:cs="Times New Roman"/>
                <w:sz w:val="18"/>
                <w:szCs w:val="18"/>
              </w:rPr>
              <w:t xml:space="preserve"> traza su trayectoria…</w:t>
            </w:r>
          </w:p>
          <w:p w14:paraId="1198B52E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6B5777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3073B15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7728013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EA84505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86CD538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23C7753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BA648D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B02DF1" w14:textId="77777777" w:rsidR="007B70ED" w:rsidRDefault="007B70ED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ADF63A5" w14:textId="77777777" w:rsidR="00654FAF" w:rsidRDefault="00654FAF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6FE9CC4" w14:textId="77777777" w:rsidR="00654FAF" w:rsidRDefault="00654FAF" w:rsidP="007B7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0D0CD5D" w14:textId="77777777" w:rsidR="007B70ED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5635189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Al frente, el arte de María José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</w:p>
          <w:p w14:paraId="6E3BCC0F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el alma ya se encarga don José</w:t>
            </w:r>
          </w:p>
          <w:p w14:paraId="07104CBF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Paco debate entre parte y deporte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175CE114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Ligeia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entre ecuaciones y anotaciones.</w:t>
            </w:r>
          </w:p>
          <w:p w14:paraId="61337DC0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6C2584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El tema Tic es de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Alvarete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42E7E89C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Marina modula la melodía;</w:t>
            </w:r>
          </w:p>
          <w:p w14:paraId="55D3703A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Noemí explica a Lope de Vega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B854CD2" w14:textId="77777777" w:rsidR="007B70ED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Las plantas: Patricia y el charro de </w:t>
            </w:r>
          </w:p>
          <w:p w14:paraId="33E0CF69" w14:textId="77777777" w:rsidR="007B70ED" w:rsidRPr="00286946" w:rsidRDefault="007B70ED" w:rsidP="007B70E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iología.</w:t>
            </w:r>
          </w:p>
          <w:p w14:paraId="5281AEAF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174A9C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Belén orienta a los desorientados</w:t>
            </w:r>
          </w:p>
          <w:p w14:paraId="1C96371D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través del cine y la psicología</w:t>
            </w:r>
          </w:p>
          <w:p w14:paraId="49CD115A" w14:textId="77777777" w:rsidR="007B70ED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La mañana empieza con Nino y su </w:t>
            </w:r>
          </w:p>
          <w:p w14:paraId="5B1F7DEA" w14:textId="77777777" w:rsidR="007B70ED" w:rsidRPr="00286946" w:rsidRDefault="001A36F3" w:rsidP="007B70E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7B70ED" w:rsidRPr="00286946">
              <w:rPr>
                <w:rFonts w:ascii="Times New Roman" w:hAnsi="Times New Roman" w:cs="Times New Roman"/>
                <w:sz w:val="18"/>
                <w:szCs w:val="18"/>
              </w:rPr>
              <w:t>hascarrillo</w:t>
            </w:r>
          </w:p>
          <w:p w14:paraId="622E5A24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Termina con nuestro amigo de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astrillo.</w:t>
            </w:r>
          </w:p>
          <w:p w14:paraId="2744F2A4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B1D5612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Marian diseña en su paraíso</w:t>
            </w:r>
          </w:p>
          <w:p w14:paraId="4F7BB7DF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¡A su estética no hay quien se resista!</w:t>
            </w:r>
          </w:p>
          <w:p w14:paraId="5849BCDA" w14:textId="77777777" w:rsidR="007B70ED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El marqués de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Carabás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filosofa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1FDEE50B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la sonrisa de Beatriz conquista. </w:t>
            </w:r>
          </w:p>
          <w:p w14:paraId="45059569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241C2C0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César lleva el control Contable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2FD8FEEA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Gonzalo recuerda el pasado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  <w:p w14:paraId="32B83592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Ambos en una simbiosis tal </w:t>
            </w:r>
          </w:p>
          <w:p w14:paraId="5FEBF55C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q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ue endulzan el café de Bugallo.</w:t>
            </w:r>
          </w:p>
          <w:p w14:paraId="7A30A3A9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03710C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Rosa habla en inglés, </w:t>
            </w:r>
          </w:p>
          <w:p w14:paraId="1A14AD82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Anna lo dice en francés, </w:t>
            </w:r>
          </w:p>
          <w:p w14:paraId="26510708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Octavio ronda con su sorna</w:t>
            </w:r>
          </w:p>
          <w:p w14:paraId="0D87773B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Lauren se va de puente. </w:t>
            </w:r>
          </w:p>
          <w:p w14:paraId="20F5C430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74304B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Rosa PT en el aula nueve</w:t>
            </w:r>
          </w:p>
          <w:p w14:paraId="776D7254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¿Nueve por tres? –pregunta Patricia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3CC7EC7D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Beatriz la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rockera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se despide</w:t>
            </w:r>
          </w:p>
          <w:p w14:paraId="5CC84782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ara que Isabel cuide a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Xoel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14:paraId="0A6C26BD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16D256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Rocío, 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rullada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del alba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7090177D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elirroja </w:t>
            </w:r>
            <w:r w:rsidR="001A36F3">
              <w:rPr>
                <w:rFonts w:ascii="Times New Roman" w:hAnsi="Times New Roman" w:cs="Times New Roman"/>
                <w:sz w:val="18"/>
                <w:szCs w:val="18"/>
              </w:rPr>
              <w:t>sin sonroja</w:t>
            </w:r>
          </w:p>
          <w:p w14:paraId="62E20620" w14:textId="77777777" w:rsidR="007B70ED" w:rsidRPr="00286946" w:rsidRDefault="001A36F3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7B70ED"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edica estos versos </w:t>
            </w:r>
          </w:p>
          <w:p w14:paraId="1411F33D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 xml:space="preserve"> compañeros tan diversos. </w:t>
            </w:r>
          </w:p>
          <w:p w14:paraId="0FAD1712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E5AD1F2" w14:textId="77777777" w:rsidR="00C63660" w:rsidRPr="00654FAF" w:rsidRDefault="007B70ED" w:rsidP="00654FA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Ro.Ma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</w:tbl>
    <w:p w14:paraId="7BBB884D" w14:textId="77777777" w:rsidR="00A64663" w:rsidRDefault="00A64663" w:rsidP="00654FAF"/>
    <w:sectPr w:rsidR="00A64663" w:rsidSect="00654FA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3660"/>
    <w:rsid w:val="0008662B"/>
    <w:rsid w:val="001A36F3"/>
    <w:rsid w:val="00286946"/>
    <w:rsid w:val="00474DF8"/>
    <w:rsid w:val="005A3878"/>
    <w:rsid w:val="005B1B26"/>
    <w:rsid w:val="00654FAF"/>
    <w:rsid w:val="007B70ED"/>
    <w:rsid w:val="00A64663"/>
    <w:rsid w:val="00C63660"/>
    <w:rsid w:val="00FD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15494"/>
  <w15:docId w15:val="{13123591-6CFB-4706-A448-AD31FC3FE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6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6366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636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36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366413-D408-450B-B2AA-8A5ADB26A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972</Words>
  <Characters>5350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jose juan</cp:lastModifiedBy>
  <cp:revision>6</cp:revision>
  <cp:lastPrinted>2021-05-29T10:35:00Z</cp:lastPrinted>
  <dcterms:created xsi:type="dcterms:W3CDTF">2021-05-27T07:05:00Z</dcterms:created>
  <dcterms:modified xsi:type="dcterms:W3CDTF">2021-05-29T10:35:00Z</dcterms:modified>
</cp:coreProperties>
</file>